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6A0" w:rsidRPr="00E9008D" w:rsidRDefault="00E866A0" w:rsidP="00E866A0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E9008D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</w:p>
    <w:p w:rsidR="00E866A0" w:rsidRPr="00E9008D" w:rsidRDefault="00E866A0" w:rsidP="00E866A0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E866A0" w:rsidRPr="00E9008D" w:rsidRDefault="00E866A0" w:rsidP="00E866A0">
      <w:pPr>
        <w:spacing w:line="500" w:lineRule="exact"/>
        <w:rPr>
          <w:rFonts w:ascii="Times New Roman" w:hAnsi="Times New Roman"/>
          <w:sz w:val="28"/>
          <w:szCs w:val="28"/>
        </w:rPr>
      </w:pPr>
      <w:r w:rsidRPr="00E9008D">
        <w:rPr>
          <w:rFonts w:ascii="宋体" w:hAnsi="宋体" w:hint="eastAsia"/>
          <w:sz w:val="28"/>
          <w:szCs w:val="28"/>
        </w:rPr>
        <w:t>单位（盖章）:</w:t>
      </w:r>
      <w:r w:rsidRPr="00E9008D">
        <w:rPr>
          <w:rFonts w:ascii="Times New Roman" w:hAnsi="Times New Roman" w:hint="eastAsia"/>
          <w:sz w:val="28"/>
          <w:szCs w:val="28"/>
        </w:rPr>
        <w:t xml:space="preserve"> </w:t>
      </w:r>
      <w:r w:rsidR="00554BBC">
        <w:rPr>
          <w:rFonts w:ascii="Times New Roman" w:hAnsi="Times New Roman" w:hint="eastAsia"/>
          <w:sz w:val="28"/>
          <w:szCs w:val="28"/>
        </w:rPr>
        <w:t>安徽省</w:t>
      </w:r>
      <w:r w:rsidR="00554BBC">
        <w:rPr>
          <w:rFonts w:ascii="Times New Roman" w:hAnsi="Times New Roman" w:hint="eastAsia"/>
          <w:sz w:val="28"/>
          <w:szCs w:val="28"/>
        </w:rPr>
        <w:t xml:space="preserve">                          </w:t>
      </w:r>
      <w:bookmarkStart w:id="0" w:name="_GoBack"/>
      <w:bookmarkEnd w:id="0"/>
      <w:r w:rsidR="00EF07E9">
        <w:rPr>
          <w:rFonts w:ascii="仿宋_GB2312" w:eastAsia="仿宋_GB2312" w:hAnsi="Times New Roman" w:hint="eastAsia"/>
          <w:sz w:val="24"/>
          <w:szCs w:val="24"/>
        </w:rPr>
        <w:t xml:space="preserve">                  </w:t>
      </w:r>
      <w:r w:rsidRPr="00E9008D">
        <w:rPr>
          <w:rFonts w:ascii="仿宋_GB2312" w:eastAsia="仿宋_GB2312" w:hAnsi="Times New Roman" w:hint="eastAsia"/>
          <w:sz w:val="24"/>
          <w:szCs w:val="24"/>
        </w:rPr>
        <w:t xml:space="preserve">      </w:t>
      </w:r>
      <w:r w:rsidRPr="00E9008D">
        <w:rPr>
          <w:rFonts w:ascii="Times New Roman" w:hAnsi="Times New Roman" w:hint="eastAsia"/>
          <w:sz w:val="28"/>
          <w:szCs w:val="28"/>
        </w:rPr>
        <w:t>批准项目数量：</w:t>
      </w:r>
      <w:r w:rsidRPr="00E9008D">
        <w:rPr>
          <w:rFonts w:ascii="Times New Roman" w:hAnsi="Times New Roman" w:hint="eastAsia"/>
          <w:sz w:val="28"/>
          <w:szCs w:val="28"/>
        </w:rPr>
        <w:t>_</w:t>
      </w:r>
      <w:r w:rsidR="00EF07E9">
        <w:rPr>
          <w:rFonts w:ascii="Times New Roman" w:hAnsi="Times New Roman" w:hint="eastAsia"/>
          <w:sz w:val="28"/>
          <w:szCs w:val="28"/>
          <w:u w:val="single"/>
        </w:rPr>
        <w:t>15</w:t>
      </w:r>
      <w:r w:rsidRPr="00E9008D">
        <w:rPr>
          <w:rFonts w:ascii="Times New Roman" w:hAnsi="Times New Roman" w:hint="eastAsia"/>
          <w:sz w:val="28"/>
          <w:szCs w:val="28"/>
        </w:rPr>
        <w:t xml:space="preserve">_ </w:t>
      </w:r>
      <w:r w:rsidRPr="00E9008D">
        <w:rPr>
          <w:rFonts w:ascii="Times New Roman" w:hAnsi="Times New Roman" w:hint="eastAsia"/>
          <w:sz w:val="28"/>
          <w:szCs w:val="28"/>
        </w:rPr>
        <w:t>已执行数量：</w:t>
      </w:r>
      <w:r w:rsidRPr="00E9008D">
        <w:rPr>
          <w:rFonts w:ascii="Times New Roman" w:hAnsi="Times New Roman" w:hint="eastAsia"/>
          <w:sz w:val="28"/>
          <w:szCs w:val="28"/>
        </w:rPr>
        <w:t>__</w:t>
      </w:r>
      <w:r w:rsidR="00EF07E9">
        <w:rPr>
          <w:rFonts w:ascii="Times New Roman" w:hAnsi="Times New Roman" w:hint="eastAsia"/>
          <w:sz w:val="28"/>
          <w:szCs w:val="28"/>
          <w:u w:val="single"/>
        </w:rPr>
        <w:t>5</w:t>
      </w:r>
      <w:r w:rsidRPr="00E9008D">
        <w:rPr>
          <w:rFonts w:ascii="Times New Roman" w:hAnsi="Times New Roman" w:hint="eastAsia"/>
          <w:sz w:val="28"/>
          <w:szCs w:val="28"/>
        </w:rPr>
        <w:t>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490"/>
        <w:gridCol w:w="2294"/>
        <w:gridCol w:w="1300"/>
        <w:gridCol w:w="928"/>
        <w:gridCol w:w="1203"/>
        <w:gridCol w:w="1136"/>
        <w:gridCol w:w="1048"/>
        <w:gridCol w:w="1228"/>
        <w:gridCol w:w="1205"/>
        <w:gridCol w:w="1425"/>
        <w:gridCol w:w="1973"/>
      </w:tblGrid>
      <w:tr w:rsidR="00E866A0" w:rsidRPr="00E9008D" w:rsidTr="00292D03">
        <w:trPr>
          <w:trHeight w:val="435"/>
          <w:jc w:val="center"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294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:rsidR="00E866A0" w:rsidRPr="00E9008D" w:rsidRDefault="00E866A0" w:rsidP="00554B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负责</w:t>
            </w:r>
            <w:r w:rsidR="00554BBC">
              <w:rPr>
                <w:rFonts w:ascii="黑体" w:eastAsia="黑体" w:hAnsi="黑体" w:hint="eastAsia"/>
                <w:sz w:val="24"/>
                <w:szCs w:val="24"/>
              </w:rPr>
              <w:t>人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E866A0" w:rsidRPr="00E9008D" w:rsidRDefault="00E866A0" w:rsidP="00554B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实际教学时数</w:t>
            </w:r>
          </w:p>
        </w:tc>
        <w:tc>
          <w:tcPr>
            <w:tcW w:w="2276" w:type="dxa"/>
            <w:gridSpan w:val="2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实</w:t>
            </w:r>
            <w:r w:rsidR="00E11538">
              <w:rPr>
                <w:rFonts w:ascii="黑体" w:eastAsia="黑体" w:hAnsi="黑体" w:hint="eastAsia"/>
                <w:sz w:val="24"/>
                <w:szCs w:val="24"/>
              </w:rPr>
              <w:t xml:space="preserve">    </w:t>
            </w:r>
            <w:r w:rsidRPr="00E9008D">
              <w:rPr>
                <w:rFonts w:ascii="黑体" w:eastAsia="黑体" w:hAnsi="黑体" w:hint="eastAsia"/>
                <w:sz w:val="24"/>
                <w:szCs w:val="24"/>
              </w:rPr>
              <w:t>际</w:t>
            </w:r>
          </w:p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973" w:type="dxa"/>
            <w:vMerge w:val="restart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E866A0" w:rsidRPr="00E9008D" w:rsidTr="00554BBC">
        <w:trPr>
          <w:trHeight w:val="502"/>
          <w:jc w:val="center"/>
        </w:trPr>
        <w:tc>
          <w:tcPr>
            <w:tcW w:w="456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94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00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E9008D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05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73" w:type="dxa"/>
            <w:vMerge/>
            <w:shd w:val="clear" w:color="auto" w:fill="auto"/>
            <w:vAlign w:val="center"/>
          </w:tcPr>
          <w:p w:rsidR="00E866A0" w:rsidRPr="00E9008D" w:rsidRDefault="00E866A0" w:rsidP="009D3F8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E866A0" w:rsidRPr="00D95846" w:rsidTr="00292D03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T20171202010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呼吸系统疾病的中西医结合治疗学习班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E866A0" w:rsidRPr="00D95846" w:rsidRDefault="00E866A0" w:rsidP="008E246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安徽中医药大学第一附属医院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王</w:t>
            </w:r>
            <w:r w:rsidR="00AD4F47" w:rsidRPr="00D95846"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 w:rsidRPr="00D95846">
              <w:rPr>
                <w:rFonts w:ascii="华文仿宋" w:eastAsia="华文仿宋" w:hAnsi="华文仿宋" w:hint="eastAsia"/>
                <w:szCs w:val="21"/>
              </w:rPr>
              <w:t>胜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866A0" w:rsidRPr="00D95846" w:rsidRDefault="00E866A0" w:rsidP="008E246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6月16-6月18日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128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E866A0" w:rsidRPr="00D95846" w:rsidRDefault="00E866A0" w:rsidP="008E246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王</w:t>
            </w:r>
            <w:r w:rsidR="007B72AB" w:rsidRPr="00D95846"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 w:rsidRPr="00D95846">
              <w:rPr>
                <w:rFonts w:ascii="华文仿宋" w:eastAsia="华文仿宋" w:hAnsi="华文仿宋" w:hint="eastAsia"/>
                <w:szCs w:val="21"/>
              </w:rPr>
              <w:t>胜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13855182043</w:t>
            </w:r>
          </w:p>
        </w:tc>
      </w:tr>
      <w:tr w:rsidR="00E866A0" w:rsidRPr="00D95846" w:rsidTr="00292D03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T20171202011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国家级名老中医胡国俊学术思想研修班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E866A0" w:rsidRPr="00D95846" w:rsidRDefault="00E866A0" w:rsidP="008E246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安徽中医药大学第一附属医院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朱慧志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6月15-6月17日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47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闫朋朋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15056062600</w:t>
            </w:r>
          </w:p>
        </w:tc>
      </w:tr>
      <w:tr w:rsidR="00E866A0" w:rsidRPr="00D95846" w:rsidTr="00292D03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T20171202013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中西医结合心脏病康复理论与实践学习班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E866A0" w:rsidRPr="00D95846" w:rsidRDefault="00E866A0" w:rsidP="008E246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安徽中医药大学第一附属医院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866A0" w:rsidRPr="00D95846" w:rsidRDefault="00E866A0" w:rsidP="008E246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戴小华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E866A0" w:rsidRPr="00D95846" w:rsidRDefault="00E866A0" w:rsidP="009D3F80">
            <w:pPr>
              <w:jc w:val="center"/>
              <w:rPr>
                <w:rFonts w:ascii="华文仿宋" w:eastAsia="华文仿宋" w:hAnsi="华文仿宋" w:cs="宋体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6月23-6月25日</w:t>
            </w:r>
          </w:p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260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邵正斌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E866A0" w:rsidRPr="00D95846" w:rsidRDefault="00E866A0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13856971172</w:t>
            </w:r>
          </w:p>
        </w:tc>
      </w:tr>
      <w:tr w:rsidR="00292D03" w:rsidRPr="00D95846" w:rsidTr="00292D03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  <w:sz w:val="32"/>
                <w:szCs w:val="32"/>
              </w:rPr>
              <w:t>4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92D03" w:rsidRPr="00D95846" w:rsidRDefault="00292D03" w:rsidP="00A93668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  <w:color w:val="000000"/>
                <w:szCs w:val="24"/>
              </w:rPr>
              <w:t>Z20171206002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特色针法临床应用推广研修班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安徽中医药大学第二附属医院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2D03" w:rsidRPr="00D95846" w:rsidRDefault="00292D03" w:rsidP="00A93668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陈幸生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5月13日-5月14日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117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/>
                <w:szCs w:val="21"/>
              </w:rPr>
              <w:t xml:space="preserve">李 </w:t>
            </w:r>
            <w:r w:rsidR="007A38C5" w:rsidRPr="00D95846"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 w:rsidRPr="00D95846">
              <w:rPr>
                <w:rFonts w:ascii="华文仿宋" w:eastAsia="华文仿宋" w:hAnsi="华文仿宋"/>
                <w:szCs w:val="21"/>
              </w:rPr>
              <w:t xml:space="preserve"> 静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92D03" w:rsidRPr="00D95846" w:rsidRDefault="00292D03" w:rsidP="00A93668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</w:rPr>
            </w:pPr>
            <w:r w:rsidRPr="00D95846">
              <w:rPr>
                <w:rFonts w:ascii="华文仿宋" w:eastAsia="华文仿宋" w:hAnsi="华文仿宋" w:hint="eastAsia"/>
              </w:rPr>
              <w:t xml:space="preserve">0551-62668510 </w:t>
            </w:r>
          </w:p>
        </w:tc>
      </w:tr>
      <w:tr w:rsidR="00292D03" w:rsidRPr="00D95846" w:rsidTr="00292D03">
        <w:trPr>
          <w:trHeight w:val="813"/>
          <w:jc w:val="center"/>
        </w:trPr>
        <w:tc>
          <w:tcPr>
            <w:tcW w:w="456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  <w:sz w:val="32"/>
                <w:szCs w:val="32"/>
              </w:rPr>
              <w:t>5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92D03" w:rsidRPr="00D95846" w:rsidRDefault="00292D03" w:rsidP="00A93668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</w:rPr>
            </w:pPr>
            <w:r w:rsidRPr="00D95846">
              <w:rPr>
                <w:rFonts w:ascii="华文仿宋" w:eastAsia="华文仿宋" w:hAnsi="华文仿宋" w:cs="宋体" w:hint="eastAsia"/>
              </w:rPr>
              <w:t>T20171210006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cs="宋体" w:hint="eastAsia"/>
              </w:rPr>
              <w:t>中医治未病适宜技术推广学习班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安徽中医药大学第二附属医院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肖</w:t>
            </w:r>
            <w:r w:rsidRPr="00D95846">
              <w:rPr>
                <w:rFonts w:ascii="华文仿宋" w:eastAsia="华文仿宋" w:hAnsi="华文仿宋"/>
              </w:rPr>
              <w:t xml:space="preserve">  </w:t>
            </w:r>
            <w:r w:rsidRPr="00D95846">
              <w:rPr>
                <w:rFonts w:ascii="华文仿宋" w:eastAsia="华文仿宋" w:hAnsi="华文仿宋" w:hint="eastAsia"/>
              </w:rPr>
              <w:t>伟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/>
                <w:szCs w:val="21"/>
              </w:rPr>
              <w:t>6月17日-6月18日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Cs w:val="21"/>
              </w:rPr>
            </w:pPr>
            <w:r w:rsidRPr="00D95846">
              <w:rPr>
                <w:rFonts w:ascii="华文仿宋" w:eastAsia="华文仿宋" w:hAnsi="华文仿宋" w:hint="eastAsia"/>
                <w:szCs w:val="21"/>
              </w:rPr>
              <w:t>78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张静波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92D03" w:rsidRPr="00D95846" w:rsidRDefault="00292D03" w:rsidP="009D3F80">
            <w:pPr>
              <w:spacing w:line="340" w:lineRule="exact"/>
              <w:jc w:val="center"/>
              <w:outlineLvl w:val="1"/>
              <w:rPr>
                <w:rFonts w:ascii="华文仿宋" w:eastAsia="华文仿宋" w:hAnsi="华文仿宋"/>
                <w:sz w:val="32"/>
                <w:szCs w:val="32"/>
              </w:rPr>
            </w:pPr>
            <w:r w:rsidRPr="00D95846">
              <w:rPr>
                <w:rFonts w:ascii="华文仿宋" w:eastAsia="华文仿宋" w:hAnsi="华文仿宋" w:hint="eastAsia"/>
              </w:rPr>
              <w:t>0551-62668512</w:t>
            </w:r>
          </w:p>
        </w:tc>
      </w:tr>
    </w:tbl>
    <w:p w:rsidR="00E866A0" w:rsidRPr="00D95846" w:rsidRDefault="00E866A0" w:rsidP="00E866A0">
      <w:pPr>
        <w:spacing w:line="300" w:lineRule="exact"/>
        <w:ind w:leftChars="-270" w:left="-567"/>
        <w:jc w:val="left"/>
        <w:outlineLvl w:val="1"/>
        <w:rPr>
          <w:rFonts w:ascii="华文仿宋" w:eastAsia="华文仿宋" w:hAnsi="华文仿宋"/>
          <w:sz w:val="24"/>
          <w:szCs w:val="32"/>
        </w:rPr>
      </w:pPr>
      <w:r w:rsidRPr="00D95846">
        <w:rPr>
          <w:rFonts w:ascii="华文仿宋" w:eastAsia="华文仿宋" w:hAnsi="华文仿宋" w:hint="eastAsia"/>
          <w:sz w:val="24"/>
          <w:szCs w:val="32"/>
        </w:rPr>
        <w:t>注：1.培训起止时间的填写格式为：×月×日-×月×日，不含报到与撤离时间。</w:t>
      </w:r>
    </w:p>
    <w:p w:rsidR="005E552E" w:rsidRPr="00D95846" w:rsidRDefault="00E866A0" w:rsidP="008E246B">
      <w:pPr>
        <w:spacing w:line="300" w:lineRule="exact"/>
        <w:ind w:leftChars="-270" w:left="-567" w:firstLineChars="200" w:firstLine="480"/>
        <w:jc w:val="left"/>
        <w:outlineLvl w:val="1"/>
        <w:rPr>
          <w:rFonts w:ascii="华文仿宋" w:eastAsia="华文仿宋" w:hAnsi="华文仿宋"/>
        </w:rPr>
      </w:pPr>
      <w:r w:rsidRPr="00D95846">
        <w:rPr>
          <w:rFonts w:ascii="华文仿宋" w:eastAsia="华文仿宋" w:hAnsi="华文仿宋" w:hint="eastAsia"/>
          <w:sz w:val="24"/>
          <w:szCs w:val="32"/>
        </w:rPr>
        <w:t>2.教学时数一般为每个学时50分钟左右，半天4学时，每天不超过8学时。报到、撤离等与教学无关的时间不计入学时数。</w:t>
      </w:r>
    </w:p>
    <w:sectPr w:rsidR="005E552E" w:rsidRPr="00D95846" w:rsidSect="00E866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513" w:rsidRDefault="00171513" w:rsidP="00E866A0">
      <w:r>
        <w:separator/>
      </w:r>
    </w:p>
  </w:endnote>
  <w:endnote w:type="continuationSeparator" w:id="0">
    <w:p w:rsidR="00171513" w:rsidRDefault="00171513" w:rsidP="00E8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513" w:rsidRDefault="00171513" w:rsidP="00E866A0">
      <w:r>
        <w:separator/>
      </w:r>
    </w:p>
  </w:footnote>
  <w:footnote w:type="continuationSeparator" w:id="0">
    <w:p w:rsidR="00171513" w:rsidRDefault="00171513" w:rsidP="00E8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66A0"/>
    <w:rsid w:val="00171513"/>
    <w:rsid w:val="00292D03"/>
    <w:rsid w:val="00554BBC"/>
    <w:rsid w:val="00557888"/>
    <w:rsid w:val="005E552E"/>
    <w:rsid w:val="007A38C5"/>
    <w:rsid w:val="007B72AB"/>
    <w:rsid w:val="008E246B"/>
    <w:rsid w:val="0099265C"/>
    <w:rsid w:val="009B4809"/>
    <w:rsid w:val="00AD4F47"/>
    <w:rsid w:val="00D95846"/>
    <w:rsid w:val="00E11538"/>
    <w:rsid w:val="00E866A0"/>
    <w:rsid w:val="00EF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6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66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66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66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641</Characters>
  <Application>Microsoft Office Word</Application>
  <DocSecurity>0</DocSecurity>
  <Lines>5</Lines>
  <Paragraphs>1</Paragraphs>
  <ScaleCrop>false</ScaleCrop>
  <Company>P R C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中医药发展处</cp:lastModifiedBy>
  <cp:revision>14</cp:revision>
  <dcterms:created xsi:type="dcterms:W3CDTF">2017-08-01T07:02:00Z</dcterms:created>
  <dcterms:modified xsi:type="dcterms:W3CDTF">2017-08-08T07:59:00Z</dcterms:modified>
</cp:coreProperties>
</file>